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AA9F20" w14:textId="5E310369" w:rsidR="005D746C" w:rsidRPr="00C76BEE" w:rsidRDefault="005D746C" w:rsidP="00C76BEE">
      <w:pPr>
        <w:pStyle w:val="20"/>
        <w:spacing w:line="276" w:lineRule="auto"/>
        <w:ind w:left="6372" w:firstLine="708"/>
        <w:jc w:val="right"/>
        <w:rPr>
          <w:rFonts w:ascii="Times New Roman" w:hAnsi="Times New Roman"/>
          <w:b/>
          <w:sz w:val="22"/>
          <w:szCs w:val="22"/>
        </w:rPr>
      </w:pPr>
      <w:bookmarkStart w:id="0" w:name="_Toc484348303"/>
      <w:r w:rsidRPr="00DE1913">
        <w:rPr>
          <w:rFonts w:ascii="Times New Roman" w:hAnsi="Times New Roman"/>
          <w:b/>
          <w:sz w:val="22"/>
          <w:szCs w:val="22"/>
        </w:rPr>
        <w:t>Приложение № 1</w:t>
      </w:r>
      <w:r w:rsidR="004E6FCC" w:rsidRPr="00DE1913">
        <w:rPr>
          <w:rFonts w:ascii="Times New Roman" w:hAnsi="Times New Roman"/>
          <w:b/>
          <w:sz w:val="22"/>
          <w:szCs w:val="22"/>
        </w:rPr>
        <w:t xml:space="preserve"> </w:t>
      </w:r>
      <w:r w:rsidR="00C76BEE">
        <w:rPr>
          <w:rFonts w:ascii="Times New Roman" w:hAnsi="Times New Roman"/>
          <w:b/>
          <w:sz w:val="22"/>
          <w:szCs w:val="22"/>
        </w:rPr>
        <w:t>–</w:t>
      </w:r>
      <w:r w:rsidR="004E6FCC" w:rsidRPr="00DE1913">
        <w:rPr>
          <w:rFonts w:ascii="Times New Roman" w:hAnsi="Times New Roman"/>
          <w:b/>
          <w:sz w:val="22"/>
          <w:szCs w:val="22"/>
        </w:rPr>
        <w:t xml:space="preserve"> Списък</w:t>
      </w:r>
      <w:bookmarkEnd w:id="0"/>
      <w:r w:rsidR="00C76BEE">
        <w:rPr>
          <w:rFonts w:ascii="Times New Roman" w:hAnsi="Times New Roman"/>
          <w:b/>
          <w:sz w:val="22"/>
          <w:szCs w:val="22"/>
        </w:rPr>
        <w:t xml:space="preserve"> </w:t>
      </w:r>
      <w:r w:rsidRPr="00DE1913">
        <w:rPr>
          <w:rFonts w:ascii="Times New Roman" w:eastAsia="MS ??" w:hAnsi="Times New Roman"/>
          <w:b/>
          <w:i/>
          <w:sz w:val="22"/>
          <w:szCs w:val="22"/>
        </w:rPr>
        <w:t>Образец!</w:t>
      </w:r>
    </w:p>
    <w:p w14:paraId="4F920219" w14:textId="77777777" w:rsidR="00EE18B2" w:rsidRDefault="00EE18B2" w:rsidP="00851915">
      <w:pPr>
        <w:spacing w:line="276" w:lineRule="auto"/>
        <w:jc w:val="center"/>
        <w:rPr>
          <w:rFonts w:ascii="Times New Roman" w:eastAsia="MS ??" w:hAnsi="Times New Roman"/>
          <w:b/>
          <w:sz w:val="22"/>
          <w:szCs w:val="22"/>
          <w:lang w:val="en-US"/>
        </w:rPr>
      </w:pPr>
    </w:p>
    <w:p w14:paraId="2F674B5B" w14:textId="77777777" w:rsidR="00EE18B2" w:rsidRDefault="00EE18B2" w:rsidP="00851915">
      <w:pPr>
        <w:spacing w:line="276" w:lineRule="auto"/>
        <w:jc w:val="center"/>
        <w:rPr>
          <w:rFonts w:ascii="Times New Roman" w:eastAsia="MS ??" w:hAnsi="Times New Roman"/>
          <w:b/>
          <w:sz w:val="22"/>
          <w:szCs w:val="22"/>
          <w:lang w:val="en-US"/>
        </w:rPr>
      </w:pPr>
    </w:p>
    <w:p w14:paraId="4BED4DA0" w14:textId="4958965E" w:rsidR="005D746C" w:rsidRPr="00851915" w:rsidRDefault="00636D79" w:rsidP="00851915">
      <w:pPr>
        <w:spacing w:line="276" w:lineRule="auto"/>
        <w:jc w:val="center"/>
        <w:rPr>
          <w:rFonts w:ascii="Times New Roman" w:eastAsia="MS ??" w:hAnsi="Times New Roman"/>
          <w:b/>
          <w:sz w:val="22"/>
          <w:szCs w:val="22"/>
        </w:rPr>
      </w:pPr>
      <w:r>
        <w:rPr>
          <w:rFonts w:ascii="Times New Roman" w:eastAsia="MS ??" w:hAnsi="Times New Roman"/>
          <w:b/>
          <w:sz w:val="22"/>
          <w:szCs w:val="22"/>
        </w:rPr>
        <w:t>ОПИС</w:t>
      </w:r>
      <w:r w:rsidR="00903513">
        <w:rPr>
          <w:rFonts w:ascii="Times New Roman" w:eastAsia="MS ??" w:hAnsi="Times New Roman"/>
          <w:b/>
          <w:sz w:val="22"/>
          <w:szCs w:val="22"/>
        </w:rPr>
        <w:t xml:space="preserve"> НА ПРЕДСТАВЕНИТЕ ДОКУМЕНТ</w:t>
      </w:r>
      <w:r w:rsidR="005D746C" w:rsidRPr="00DE1913">
        <w:rPr>
          <w:rFonts w:ascii="Times New Roman" w:eastAsia="MS ??" w:hAnsi="Times New Roman"/>
          <w:b/>
          <w:sz w:val="22"/>
          <w:szCs w:val="22"/>
        </w:rPr>
        <w:t>И</w:t>
      </w:r>
    </w:p>
    <w:p w14:paraId="2A83E79E" w14:textId="534A3CB3" w:rsidR="00230FB1" w:rsidRPr="00230FB1" w:rsidRDefault="005D746C" w:rsidP="00230FB1">
      <w:pPr>
        <w:spacing w:after="0" w:line="240" w:lineRule="auto"/>
        <w:jc w:val="center"/>
        <w:rPr>
          <w:rFonts w:ascii="Times New Roman" w:eastAsia="MS ??" w:hAnsi="Times New Roman"/>
          <w:b/>
          <w:i/>
          <w:sz w:val="22"/>
          <w:szCs w:val="22"/>
        </w:rPr>
      </w:pPr>
      <w:r w:rsidRPr="00851915">
        <w:rPr>
          <w:rFonts w:ascii="Times New Roman" w:eastAsia="MS ??" w:hAnsi="Times New Roman"/>
          <w:i/>
          <w:sz w:val="22"/>
          <w:szCs w:val="22"/>
        </w:rPr>
        <w:t>Относно:</w:t>
      </w:r>
      <w:r w:rsidRPr="00851915">
        <w:rPr>
          <w:rFonts w:ascii="Times New Roman" w:hAnsi="Times New Roman"/>
          <w:i/>
          <w:sz w:val="22"/>
          <w:szCs w:val="22"/>
        </w:rPr>
        <w:t xml:space="preserve"> </w:t>
      </w:r>
      <w:r w:rsidR="00230FB1">
        <w:rPr>
          <w:rFonts w:ascii="Times New Roman" w:hAnsi="Times New Roman"/>
          <w:i/>
          <w:sz w:val="22"/>
          <w:szCs w:val="22"/>
        </w:rPr>
        <w:t xml:space="preserve">оферта </w:t>
      </w:r>
      <w:r w:rsidR="00230FB1" w:rsidRPr="00230FB1">
        <w:rPr>
          <w:rFonts w:ascii="Times New Roman" w:eastAsia="MS ??" w:hAnsi="Times New Roman"/>
          <w:i/>
          <w:sz w:val="22"/>
          <w:szCs w:val="22"/>
        </w:rPr>
        <w:t>за изпълнение на обществена поръчка по реда на чл. 20, ал. 3 от ЗОП с предмет:</w:t>
      </w:r>
    </w:p>
    <w:p w14:paraId="4EAC6389" w14:textId="77777777" w:rsidR="00C478DA" w:rsidRPr="00C478DA" w:rsidRDefault="00EE18B2" w:rsidP="00C478DA">
      <w:pPr>
        <w:spacing w:line="240" w:lineRule="auto"/>
        <w:jc w:val="both"/>
        <w:rPr>
          <w:rFonts w:ascii="Times New Roman" w:eastAsia="MS ??" w:hAnsi="Times New Roman"/>
          <w:b/>
          <w:i/>
          <w:sz w:val="22"/>
          <w:szCs w:val="22"/>
        </w:rPr>
      </w:pPr>
      <w:r w:rsidRPr="00EE18B2">
        <w:rPr>
          <w:rFonts w:ascii="Times New Roman" w:eastAsia="MS ??" w:hAnsi="Times New Roman"/>
          <w:b/>
          <w:i/>
          <w:sz w:val="22"/>
          <w:szCs w:val="22"/>
        </w:rPr>
        <w:t>„</w:t>
      </w:r>
      <w:bookmarkStart w:id="1" w:name="_Hlk505096930"/>
      <w:r w:rsidRPr="00EE18B2">
        <w:rPr>
          <w:rFonts w:ascii="Times New Roman" w:eastAsia="MS ??" w:hAnsi="Times New Roman"/>
          <w:b/>
          <w:i/>
          <w:sz w:val="22"/>
          <w:szCs w:val="22"/>
        </w:rPr>
        <w:t xml:space="preserve">Строителен надзор </w:t>
      </w:r>
      <w:bookmarkEnd w:id="1"/>
      <w:r w:rsidRPr="00EE18B2">
        <w:rPr>
          <w:rFonts w:ascii="Times New Roman" w:eastAsia="MS ??" w:hAnsi="Times New Roman"/>
          <w:b/>
          <w:i/>
          <w:sz w:val="22"/>
          <w:szCs w:val="22"/>
          <w:lang w:val="en-GB"/>
        </w:rPr>
        <w:t xml:space="preserve">в </w:t>
      </w:r>
      <w:proofErr w:type="spellStart"/>
      <w:r w:rsidRPr="00EE18B2">
        <w:rPr>
          <w:rFonts w:ascii="Times New Roman" w:eastAsia="MS ??" w:hAnsi="Times New Roman"/>
          <w:b/>
          <w:i/>
          <w:sz w:val="22"/>
          <w:szCs w:val="22"/>
          <w:lang w:val="en-GB"/>
        </w:rPr>
        <w:t>изпълнение</w:t>
      </w:r>
      <w:proofErr w:type="spellEnd"/>
      <w:r w:rsidRPr="00EE18B2">
        <w:rPr>
          <w:rFonts w:ascii="Times New Roman" w:eastAsia="MS ??" w:hAnsi="Times New Roman"/>
          <w:b/>
          <w:i/>
          <w:sz w:val="22"/>
          <w:szCs w:val="22"/>
          <w:lang w:val="en-GB"/>
        </w:rPr>
        <w:t xml:space="preserve"> </w:t>
      </w:r>
      <w:proofErr w:type="spellStart"/>
      <w:r w:rsidRPr="00EE18B2">
        <w:rPr>
          <w:rFonts w:ascii="Times New Roman" w:eastAsia="MS ??" w:hAnsi="Times New Roman"/>
          <w:b/>
          <w:i/>
          <w:sz w:val="22"/>
          <w:szCs w:val="22"/>
          <w:lang w:val="en-GB"/>
        </w:rPr>
        <w:t>на</w:t>
      </w:r>
      <w:proofErr w:type="spellEnd"/>
      <w:r w:rsidRPr="00EE18B2">
        <w:rPr>
          <w:rFonts w:ascii="Times New Roman" w:eastAsia="MS ??" w:hAnsi="Times New Roman"/>
          <w:b/>
          <w:i/>
          <w:sz w:val="22"/>
          <w:szCs w:val="22"/>
          <w:lang w:val="en-GB"/>
        </w:rPr>
        <w:t xml:space="preserve"> </w:t>
      </w:r>
      <w:proofErr w:type="spellStart"/>
      <w:r w:rsidRPr="00EE18B2">
        <w:rPr>
          <w:rFonts w:ascii="Times New Roman" w:eastAsia="MS ??" w:hAnsi="Times New Roman"/>
          <w:b/>
          <w:i/>
          <w:sz w:val="22"/>
          <w:szCs w:val="22"/>
          <w:lang w:val="en-GB"/>
        </w:rPr>
        <w:t>проект</w:t>
      </w:r>
      <w:proofErr w:type="spellEnd"/>
      <w:r w:rsidRPr="00EE18B2">
        <w:rPr>
          <w:rFonts w:ascii="Times New Roman" w:eastAsia="MS ??" w:hAnsi="Times New Roman"/>
          <w:b/>
          <w:i/>
          <w:sz w:val="22"/>
          <w:szCs w:val="22"/>
          <w:lang w:val="en-GB"/>
        </w:rPr>
        <w:t>:</w:t>
      </w:r>
      <w:r w:rsidRPr="00EE18B2">
        <w:rPr>
          <w:rFonts w:ascii="Times New Roman" w:eastAsia="MS ??" w:hAnsi="Times New Roman"/>
          <w:b/>
          <w:i/>
          <w:sz w:val="22"/>
          <w:szCs w:val="22"/>
        </w:rPr>
        <w:t xml:space="preserve"> </w:t>
      </w:r>
      <w:r w:rsidR="00C478DA" w:rsidRPr="00C478DA">
        <w:rPr>
          <w:rFonts w:ascii="Times New Roman" w:eastAsia="MS ??" w:hAnsi="Times New Roman"/>
          <w:b/>
          <w:i/>
          <w:sz w:val="22"/>
          <w:szCs w:val="22"/>
        </w:rPr>
        <w:t xml:space="preserve">„Строителен надзор </w:t>
      </w:r>
      <w:r w:rsidR="00C478DA" w:rsidRPr="00C478DA">
        <w:rPr>
          <w:rFonts w:ascii="Times New Roman" w:eastAsia="MS ??" w:hAnsi="Times New Roman"/>
          <w:b/>
          <w:i/>
          <w:sz w:val="22"/>
          <w:szCs w:val="22"/>
          <w:lang w:val="en-GB"/>
        </w:rPr>
        <w:t xml:space="preserve">в </w:t>
      </w:r>
      <w:proofErr w:type="spellStart"/>
      <w:r w:rsidR="00C478DA" w:rsidRPr="00C478DA">
        <w:rPr>
          <w:rFonts w:ascii="Times New Roman" w:eastAsia="MS ??" w:hAnsi="Times New Roman"/>
          <w:b/>
          <w:i/>
          <w:sz w:val="22"/>
          <w:szCs w:val="22"/>
          <w:lang w:val="en-GB"/>
        </w:rPr>
        <w:t>изпълнение</w:t>
      </w:r>
      <w:proofErr w:type="spellEnd"/>
      <w:r w:rsidR="00C478DA" w:rsidRPr="00C478DA">
        <w:rPr>
          <w:rFonts w:ascii="Times New Roman" w:eastAsia="MS ??" w:hAnsi="Times New Roman"/>
          <w:b/>
          <w:i/>
          <w:sz w:val="22"/>
          <w:szCs w:val="22"/>
          <w:lang w:val="en-GB"/>
        </w:rPr>
        <w:t xml:space="preserve"> </w:t>
      </w:r>
      <w:proofErr w:type="spellStart"/>
      <w:r w:rsidR="00C478DA" w:rsidRPr="00C478DA">
        <w:rPr>
          <w:rFonts w:ascii="Times New Roman" w:eastAsia="MS ??" w:hAnsi="Times New Roman"/>
          <w:b/>
          <w:i/>
          <w:sz w:val="22"/>
          <w:szCs w:val="22"/>
          <w:lang w:val="en-GB"/>
        </w:rPr>
        <w:t>на</w:t>
      </w:r>
      <w:proofErr w:type="spellEnd"/>
      <w:r w:rsidR="00C478DA" w:rsidRPr="00C478DA">
        <w:rPr>
          <w:rFonts w:ascii="Times New Roman" w:eastAsia="MS ??" w:hAnsi="Times New Roman"/>
          <w:b/>
          <w:i/>
          <w:sz w:val="22"/>
          <w:szCs w:val="22"/>
          <w:lang w:val="en-GB"/>
        </w:rPr>
        <w:t xml:space="preserve"> </w:t>
      </w:r>
      <w:proofErr w:type="spellStart"/>
      <w:r w:rsidR="00C478DA" w:rsidRPr="00C478DA">
        <w:rPr>
          <w:rFonts w:ascii="Times New Roman" w:eastAsia="MS ??" w:hAnsi="Times New Roman"/>
          <w:b/>
          <w:i/>
          <w:sz w:val="22"/>
          <w:szCs w:val="22"/>
          <w:lang w:val="en-GB"/>
        </w:rPr>
        <w:t>проект</w:t>
      </w:r>
      <w:proofErr w:type="spellEnd"/>
      <w:r w:rsidR="00C478DA" w:rsidRPr="00C478DA">
        <w:rPr>
          <w:rFonts w:ascii="Times New Roman" w:eastAsia="MS ??" w:hAnsi="Times New Roman"/>
          <w:b/>
          <w:i/>
          <w:sz w:val="22"/>
          <w:szCs w:val="22"/>
          <w:lang w:val="en-GB"/>
        </w:rPr>
        <w:t>:</w:t>
      </w:r>
      <w:r w:rsidR="00C478DA" w:rsidRPr="00C478DA">
        <w:rPr>
          <w:rFonts w:ascii="Times New Roman" w:eastAsia="MS ??" w:hAnsi="Times New Roman"/>
          <w:b/>
          <w:i/>
          <w:sz w:val="22"/>
          <w:szCs w:val="22"/>
        </w:rPr>
        <w:t xml:space="preserve"> "Закриване и рекултивация на съществуващо общинско депо за битови отпадъци – гр. Шабла“</w:t>
      </w:r>
    </w:p>
    <w:p w14:paraId="188208A3" w14:textId="6C5D344D" w:rsidR="00EE18B2" w:rsidRDefault="00EE18B2" w:rsidP="00851915">
      <w:pPr>
        <w:spacing w:line="240" w:lineRule="auto"/>
        <w:jc w:val="both"/>
        <w:rPr>
          <w:rFonts w:ascii="Times New Roman" w:eastAsia="MS ??" w:hAnsi="Times New Roman"/>
          <w:i/>
          <w:sz w:val="22"/>
          <w:szCs w:val="22"/>
          <w:lang w:val="en-US"/>
        </w:rPr>
      </w:pPr>
      <w:bookmarkStart w:id="2" w:name="_GoBack"/>
      <w:bookmarkEnd w:id="2"/>
    </w:p>
    <w:p w14:paraId="6340F64B" w14:textId="77777777" w:rsidR="00EE18B2" w:rsidRDefault="00EE18B2" w:rsidP="00851915">
      <w:pPr>
        <w:spacing w:line="240" w:lineRule="auto"/>
        <w:jc w:val="both"/>
        <w:rPr>
          <w:rFonts w:ascii="Times New Roman" w:eastAsia="MS ??" w:hAnsi="Times New Roman"/>
          <w:i/>
          <w:sz w:val="22"/>
          <w:szCs w:val="22"/>
          <w:lang w:val="en-US"/>
        </w:rPr>
      </w:pPr>
    </w:p>
    <w:p w14:paraId="4E357DDA" w14:textId="77777777" w:rsidR="00EE18B2" w:rsidRPr="00EE18B2" w:rsidRDefault="00EE18B2" w:rsidP="00851915">
      <w:pPr>
        <w:spacing w:line="240" w:lineRule="auto"/>
        <w:jc w:val="both"/>
        <w:rPr>
          <w:rFonts w:ascii="Times New Roman" w:eastAsia="MS ??" w:hAnsi="Times New Roman"/>
          <w:i/>
          <w:sz w:val="22"/>
          <w:szCs w:val="22"/>
          <w:lang w:val="en-US"/>
        </w:rPr>
      </w:pPr>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2"/>
        <w:gridCol w:w="4494"/>
        <w:gridCol w:w="2933"/>
        <w:gridCol w:w="1421"/>
        <w:gridCol w:w="766"/>
      </w:tblGrid>
      <w:tr w:rsidR="005D746C" w:rsidRPr="00DE1913" w14:paraId="1AF7CCBE" w14:textId="77777777" w:rsidTr="005D746C">
        <w:trPr>
          <w:gridAfter w:val="1"/>
          <w:wAfter w:w="365" w:type="pct"/>
          <w:trHeight w:val="510"/>
        </w:trPr>
        <w:tc>
          <w:tcPr>
            <w:tcW w:w="420" w:type="pct"/>
            <w:tcBorders>
              <w:top w:val="single" w:sz="4" w:space="0" w:color="auto"/>
              <w:left w:val="single" w:sz="4" w:space="0" w:color="auto"/>
              <w:bottom w:val="single" w:sz="4" w:space="0" w:color="auto"/>
              <w:right w:val="single" w:sz="4" w:space="0" w:color="auto"/>
            </w:tcBorders>
          </w:tcPr>
          <w:p w14:paraId="7DCE45ED" w14:textId="77777777" w:rsidR="005D746C" w:rsidRPr="00DE1913" w:rsidRDefault="005D746C" w:rsidP="007A4E19">
            <w:pPr>
              <w:spacing w:line="276" w:lineRule="auto"/>
              <w:rPr>
                <w:rFonts w:ascii="Times New Roman" w:hAnsi="Times New Roman"/>
                <w:b/>
                <w:bCs/>
                <w:sz w:val="22"/>
                <w:szCs w:val="22"/>
              </w:rPr>
            </w:pPr>
            <w:r w:rsidRPr="00DE1913">
              <w:rPr>
                <w:rFonts w:ascii="Times New Roman" w:hAnsi="Times New Roman"/>
                <w:b/>
                <w:bCs/>
                <w:sz w:val="22"/>
                <w:szCs w:val="22"/>
              </w:rPr>
              <w:t>№</w:t>
            </w:r>
          </w:p>
        </w:tc>
        <w:tc>
          <w:tcPr>
            <w:tcW w:w="3538" w:type="pct"/>
            <w:gridSpan w:val="2"/>
            <w:tcBorders>
              <w:top w:val="single" w:sz="4" w:space="0" w:color="auto"/>
              <w:left w:val="single" w:sz="4" w:space="0" w:color="auto"/>
              <w:bottom w:val="single" w:sz="4" w:space="0" w:color="auto"/>
              <w:right w:val="single" w:sz="4" w:space="0" w:color="auto"/>
            </w:tcBorders>
          </w:tcPr>
          <w:p w14:paraId="6D5DA375" w14:textId="77777777" w:rsidR="005D746C" w:rsidRPr="00DE1913" w:rsidRDefault="005D746C" w:rsidP="007A4E19">
            <w:pPr>
              <w:tabs>
                <w:tab w:val="num" w:pos="1127"/>
              </w:tabs>
              <w:spacing w:line="276" w:lineRule="auto"/>
              <w:ind w:left="1127"/>
              <w:jc w:val="both"/>
              <w:rPr>
                <w:rFonts w:ascii="Times New Roman" w:hAnsi="Times New Roman"/>
                <w:sz w:val="22"/>
                <w:szCs w:val="22"/>
              </w:rPr>
            </w:pPr>
            <w:r w:rsidRPr="00DE1913">
              <w:rPr>
                <w:rFonts w:ascii="Times New Roman" w:hAnsi="Times New Roman"/>
                <w:b/>
                <w:sz w:val="22"/>
                <w:szCs w:val="22"/>
              </w:rPr>
              <w:t xml:space="preserve">Описание на документа </w:t>
            </w:r>
          </w:p>
        </w:tc>
        <w:tc>
          <w:tcPr>
            <w:tcW w:w="677" w:type="pct"/>
            <w:tcBorders>
              <w:top w:val="single" w:sz="4" w:space="0" w:color="auto"/>
              <w:left w:val="single" w:sz="4" w:space="0" w:color="auto"/>
              <w:bottom w:val="single" w:sz="4" w:space="0" w:color="auto"/>
              <w:right w:val="single" w:sz="4" w:space="0" w:color="auto"/>
            </w:tcBorders>
          </w:tcPr>
          <w:p w14:paraId="16530A79" w14:textId="77777777" w:rsidR="00851915" w:rsidRDefault="005D746C" w:rsidP="00851915">
            <w:pPr>
              <w:spacing w:after="0" w:line="276" w:lineRule="auto"/>
              <w:jc w:val="both"/>
              <w:rPr>
                <w:rFonts w:ascii="Times New Roman" w:hAnsi="Times New Roman"/>
                <w:b/>
                <w:sz w:val="22"/>
                <w:szCs w:val="22"/>
              </w:rPr>
            </w:pPr>
            <w:r w:rsidRPr="00DE1913">
              <w:rPr>
                <w:rFonts w:ascii="Times New Roman" w:hAnsi="Times New Roman"/>
                <w:b/>
                <w:sz w:val="22"/>
                <w:szCs w:val="22"/>
              </w:rPr>
              <w:t xml:space="preserve">Вид на документа (копие или оригинал) </w:t>
            </w:r>
          </w:p>
          <w:p w14:paraId="3C54C434" w14:textId="0AC58E37" w:rsidR="005D746C" w:rsidRPr="00DE1913" w:rsidRDefault="005D746C" w:rsidP="007A4E19">
            <w:pPr>
              <w:spacing w:line="276" w:lineRule="auto"/>
              <w:jc w:val="both"/>
              <w:rPr>
                <w:rFonts w:ascii="Times New Roman" w:hAnsi="Times New Roman"/>
                <w:position w:val="8"/>
                <w:sz w:val="22"/>
                <w:szCs w:val="22"/>
              </w:rPr>
            </w:pPr>
            <w:r w:rsidRPr="00DE1913">
              <w:rPr>
                <w:rFonts w:ascii="Times New Roman" w:hAnsi="Times New Roman"/>
                <w:b/>
                <w:sz w:val="22"/>
                <w:szCs w:val="22"/>
              </w:rPr>
              <w:t xml:space="preserve">и брой </w:t>
            </w:r>
          </w:p>
        </w:tc>
      </w:tr>
      <w:tr w:rsidR="005D746C" w:rsidRPr="00DE1913" w14:paraId="712A93FB" w14:textId="77777777" w:rsidTr="00851915">
        <w:trPr>
          <w:gridAfter w:val="1"/>
          <w:wAfter w:w="365" w:type="pct"/>
          <w:trHeight w:val="462"/>
        </w:trPr>
        <w:tc>
          <w:tcPr>
            <w:tcW w:w="420" w:type="pct"/>
            <w:tcBorders>
              <w:top w:val="single" w:sz="4" w:space="0" w:color="auto"/>
              <w:left w:val="single" w:sz="4" w:space="0" w:color="auto"/>
              <w:bottom w:val="single" w:sz="4" w:space="0" w:color="auto"/>
              <w:right w:val="single" w:sz="4" w:space="0" w:color="auto"/>
            </w:tcBorders>
          </w:tcPr>
          <w:p w14:paraId="72DA960C" w14:textId="58C48B79" w:rsidR="005D746C" w:rsidRPr="00851915" w:rsidRDefault="00851915" w:rsidP="007A4E19">
            <w:pPr>
              <w:spacing w:line="276" w:lineRule="auto"/>
              <w:ind w:left="360"/>
              <w:jc w:val="center"/>
              <w:rPr>
                <w:rFonts w:ascii="Times New Roman" w:hAnsi="Times New Roman"/>
                <w:b/>
                <w:bCs/>
                <w:sz w:val="22"/>
                <w:szCs w:val="22"/>
              </w:rPr>
            </w:pPr>
            <w:r w:rsidRPr="00851915">
              <w:rPr>
                <w:rFonts w:ascii="Times New Roman" w:hAnsi="Times New Roman"/>
                <w:b/>
                <w:bCs/>
                <w:sz w:val="22"/>
                <w:szCs w:val="22"/>
              </w:rPr>
              <w:t>1</w:t>
            </w:r>
          </w:p>
        </w:tc>
        <w:tc>
          <w:tcPr>
            <w:tcW w:w="3538" w:type="pct"/>
            <w:gridSpan w:val="2"/>
            <w:tcBorders>
              <w:top w:val="single" w:sz="4" w:space="0" w:color="auto"/>
              <w:left w:val="single" w:sz="4" w:space="0" w:color="auto"/>
              <w:bottom w:val="single" w:sz="4" w:space="0" w:color="auto"/>
              <w:right w:val="single" w:sz="4" w:space="0" w:color="auto"/>
            </w:tcBorders>
          </w:tcPr>
          <w:p w14:paraId="17BB63FF" w14:textId="668D60B9" w:rsidR="005D746C" w:rsidRPr="00DE1913" w:rsidRDefault="00851915" w:rsidP="007A4E19">
            <w:pPr>
              <w:spacing w:line="276" w:lineRule="auto"/>
              <w:jc w:val="both"/>
              <w:rPr>
                <w:rFonts w:ascii="Times New Roman" w:hAnsi="Times New Roman"/>
                <w:sz w:val="22"/>
                <w:szCs w:val="22"/>
              </w:rPr>
            </w:pPr>
            <w:r>
              <w:rPr>
                <w:rFonts w:ascii="Times New Roman" w:hAnsi="Times New Roman"/>
                <w:sz w:val="22"/>
                <w:szCs w:val="22"/>
              </w:rPr>
              <w:t xml:space="preserve">Декларация по </w:t>
            </w:r>
            <w:proofErr w:type="spellStart"/>
            <w:r>
              <w:rPr>
                <w:rFonts w:ascii="Times New Roman" w:hAnsi="Times New Roman"/>
                <w:sz w:val="22"/>
                <w:szCs w:val="22"/>
              </w:rPr>
              <w:t>чл</w:t>
            </w:r>
            <w:proofErr w:type="spellEnd"/>
            <w:r>
              <w:rPr>
                <w:rFonts w:ascii="Times New Roman" w:hAnsi="Times New Roman"/>
                <w:sz w:val="22"/>
                <w:szCs w:val="22"/>
              </w:rPr>
              <w:t xml:space="preserve"> 192, ал. 3 от ЗОП</w:t>
            </w:r>
            <w:r w:rsidR="005D746C" w:rsidRPr="00DE1913">
              <w:rPr>
                <w:rFonts w:ascii="Times New Roman" w:hAnsi="Times New Roman"/>
                <w:sz w:val="22"/>
                <w:szCs w:val="22"/>
              </w:rPr>
              <w:t xml:space="preserve"> – Приложение № 2</w:t>
            </w:r>
          </w:p>
        </w:tc>
        <w:tc>
          <w:tcPr>
            <w:tcW w:w="677" w:type="pct"/>
            <w:tcBorders>
              <w:top w:val="single" w:sz="4" w:space="0" w:color="auto"/>
              <w:left w:val="single" w:sz="4" w:space="0" w:color="auto"/>
              <w:bottom w:val="single" w:sz="4" w:space="0" w:color="auto"/>
              <w:right w:val="single" w:sz="4" w:space="0" w:color="auto"/>
            </w:tcBorders>
          </w:tcPr>
          <w:p w14:paraId="2C6671DA" w14:textId="77777777" w:rsidR="005D746C" w:rsidRPr="00DE1913" w:rsidRDefault="005D746C" w:rsidP="007A4E19">
            <w:pPr>
              <w:spacing w:line="276" w:lineRule="auto"/>
              <w:jc w:val="both"/>
              <w:rPr>
                <w:rFonts w:ascii="Times New Roman" w:hAnsi="Times New Roman"/>
                <w:position w:val="8"/>
                <w:sz w:val="22"/>
                <w:szCs w:val="22"/>
              </w:rPr>
            </w:pPr>
          </w:p>
        </w:tc>
      </w:tr>
      <w:tr w:rsidR="005D746C" w:rsidRPr="00DE1913" w14:paraId="596CF3A8"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4A8A4EB8" w14:textId="40187A9D" w:rsidR="005D746C" w:rsidRPr="00851915" w:rsidRDefault="00851915" w:rsidP="007A4E19">
            <w:pPr>
              <w:spacing w:line="276" w:lineRule="auto"/>
              <w:rPr>
                <w:rFonts w:ascii="Times New Roman" w:hAnsi="Times New Roman"/>
                <w:b/>
                <w:sz w:val="22"/>
                <w:szCs w:val="22"/>
              </w:rPr>
            </w:pPr>
            <w:r w:rsidRPr="00851915">
              <w:rPr>
                <w:rFonts w:ascii="Times New Roman" w:hAnsi="Times New Roman"/>
                <w:b/>
                <w:sz w:val="22"/>
                <w:szCs w:val="22"/>
              </w:rPr>
              <w:t xml:space="preserve">        2</w:t>
            </w:r>
          </w:p>
        </w:tc>
        <w:tc>
          <w:tcPr>
            <w:tcW w:w="3538" w:type="pct"/>
            <w:gridSpan w:val="2"/>
            <w:tcBorders>
              <w:top w:val="single" w:sz="4" w:space="0" w:color="auto"/>
              <w:left w:val="single" w:sz="4" w:space="0" w:color="auto"/>
              <w:bottom w:val="single" w:sz="4" w:space="0" w:color="auto"/>
              <w:right w:val="single" w:sz="4" w:space="0" w:color="auto"/>
            </w:tcBorders>
          </w:tcPr>
          <w:p w14:paraId="36FAD2DE" w14:textId="4A824501"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Документи за доказване на предприетите мерки за надеждност</w:t>
            </w:r>
            <w:r w:rsidR="0072274C">
              <w:rPr>
                <w:rFonts w:ascii="Times New Roman" w:hAnsi="Times New Roman"/>
                <w:sz w:val="22"/>
                <w:szCs w:val="22"/>
              </w:rPr>
              <w:t xml:space="preserve"> </w:t>
            </w:r>
            <w:r w:rsidR="00231C02" w:rsidRPr="00DE1913">
              <w:rPr>
                <w:rFonts w:ascii="Times New Roman" w:hAnsi="Times New Roman"/>
                <w:sz w:val="22"/>
                <w:szCs w:val="22"/>
              </w:rPr>
              <w:t>(ако е приложимо)</w:t>
            </w:r>
            <w:r w:rsidRPr="00DE1913">
              <w:rPr>
                <w:rFonts w:ascii="Times New Roman" w:hAnsi="Times New Roman"/>
                <w:sz w:val="22"/>
                <w:szCs w:val="22"/>
              </w:rPr>
              <w:t>.</w:t>
            </w:r>
          </w:p>
        </w:tc>
        <w:tc>
          <w:tcPr>
            <w:tcW w:w="677" w:type="pct"/>
            <w:tcBorders>
              <w:top w:val="single" w:sz="4" w:space="0" w:color="auto"/>
              <w:left w:val="single" w:sz="4" w:space="0" w:color="auto"/>
              <w:bottom w:val="single" w:sz="4" w:space="0" w:color="auto"/>
              <w:right w:val="single" w:sz="4" w:space="0" w:color="auto"/>
            </w:tcBorders>
          </w:tcPr>
          <w:p w14:paraId="4F786950" w14:textId="77777777" w:rsidR="005D746C" w:rsidRPr="00DE1913" w:rsidRDefault="005D746C" w:rsidP="007A4E19">
            <w:pPr>
              <w:spacing w:line="276" w:lineRule="auto"/>
              <w:rPr>
                <w:rFonts w:ascii="Times New Roman" w:hAnsi="Times New Roman"/>
                <w:sz w:val="22"/>
                <w:szCs w:val="22"/>
              </w:rPr>
            </w:pPr>
          </w:p>
        </w:tc>
      </w:tr>
      <w:tr w:rsidR="008E73F9" w:rsidRPr="00DE1913" w14:paraId="393CC384"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6E5FDE73" w14:textId="0624B6C6" w:rsidR="008E73F9" w:rsidRPr="00851915" w:rsidRDefault="00851915" w:rsidP="007A4E19">
            <w:pPr>
              <w:spacing w:line="276" w:lineRule="auto"/>
              <w:rPr>
                <w:rFonts w:ascii="Times New Roman" w:hAnsi="Times New Roman"/>
                <w:b/>
                <w:sz w:val="22"/>
                <w:szCs w:val="22"/>
              </w:rPr>
            </w:pPr>
            <w:r w:rsidRPr="00851915">
              <w:rPr>
                <w:rFonts w:ascii="Times New Roman" w:hAnsi="Times New Roman"/>
                <w:b/>
                <w:sz w:val="22"/>
                <w:szCs w:val="22"/>
              </w:rPr>
              <w:t xml:space="preserve">        3</w:t>
            </w:r>
          </w:p>
        </w:tc>
        <w:tc>
          <w:tcPr>
            <w:tcW w:w="3538" w:type="pct"/>
            <w:gridSpan w:val="2"/>
            <w:tcBorders>
              <w:top w:val="single" w:sz="4" w:space="0" w:color="auto"/>
              <w:left w:val="single" w:sz="4" w:space="0" w:color="auto"/>
              <w:bottom w:val="single" w:sz="4" w:space="0" w:color="auto"/>
              <w:right w:val="single" w:sz="4" w:space="0" w:color="auto"/>
            </w:tcBorders>
          </w:tcPr>
          <w:p w14:paraId="6EE5DB62" w14:textId="1D140BCD"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Договор за създаване на обединение (ако е приложимо).</w:t>
            </w:r>
          </w:p>
        </w:tc>
        <w:tc>
          <w:tcPr>
            <w:tcW w:w="677" w:type="pct"/>
            <w:tcBorders>
              <w:top w:val="single" w:sz="4" w:space="0" w:color="auto"/>
              <w:left w:val="single" w:sz="4" w:space="0" w:color="auto"/>
              <w:bottom w:val="single" w:sz="4" w:space="0" w:color="auto"/>
              <w:right w:val="single" w:sz="4" w:space="0" w:color="auto"/>
            </w:tcBorders>
          </w:tcPr>
          <w:p w14:paraId="031E3751" w14:textId="77777777" w:rsidR="008E73F9" w:rsidRPr="00DE1913" w:rsidRDefault="008E73F9" w:rsidP="007A4E19">
            <w:pPr>
              <w:spacing w:line="276" w:lineRule="auto"/>
              <w:rPr>
                <w:rFonts w:ascii="Times New Roman" w:hAnsi="Times New Roman"/>
                <w:sz w:val="22"/>
                <w:szCs w:val="22"/>
              </w:rPr>
            </w:pPr>
          </w:p>
        </w:tc>
      </w:tr>
      <w:tr w:rsidR="008E73F9" w:rsidRPr="00DE1913" w14:paraId="363DA221" w14:textId="77777777" w:rsidTr="005D746C">
        <w:trPr>
          <w:gridAfter w:val="1"/>
          <w:wAfter w:w="365" w:type="pct"/>
          <w:trHeight w:val="416"/>
        </w:trPr>
        <w:tc>
          <w:tcPr>
            <w:tcW w:w="420" w:type="pct"/>
            <w:tcBorders>
              <w:top w:val="single" w:sz="4" w:space="0" w:color="auto"/>
              <w:left w:val="single" w:sz="4" w:space="0" w:color="auto"/>
              <w:bottom w:val="single" w:sz="4" w:space="0" w:color="auto"/>
              <w:right w:val="single" w:sz="4" w:space="0" w:color="auto"/>
            </w:tcBorders>
          </w:tcPr>
          <w:p w14:paraId="42B528CF" w14:textId="21F6FCF0" w:rsidR="008E73F9" w:rsidRPr="00851915" w:rsidRDefault="00851915" w:rsidP="007A4E19">
            <w:pPr>
              <w:spacing w:line="276" w:lineRule="auto"/>
              <w:ind w:left="360"/>
              <w:jc w:val="center"/>
              <w:rPr>
                <w:rFonts w:ascii="Times New Roman" w:hAnsi="Times New Roman"/>
                <w:b/>
                <w:bCs/>
                <w:sz w:val="22"/>
                <w:szCs w:val="22"/>
              </w:rPr>
            </w:pPr>
            <w:r w:rsidRPr="00851915">
              <w:rPr>
                <w:rFonts w:ascii="Times New Roman" w:hAnsi="Times New Roman"/>
                <w:b/>
                <w:bCs/>
                <w:sz w:val="22"/>
                <w:szCs w:val="22"/>
              </w:rPr>
              <w:t>4</w:t>
            </w:r>
          </w:p>
        </w:tc>
        <w:tc>
          <w:tcPr>
            <w:tcW w:w="3538" w:type="pct"/>
            <w:gridSpan w:val="2"/>
            <w:tcBorders>
              <w:top w:val="single" w:sz="4" w:space="0" w:color="auto"/>
              <w:left w:val="single" w:sz="4" w:space="0" w:color="auto"/>
              <w:bottom w:val="single" w:sz="4" w:space="0" w:color="auto"/>
              <w:right w:val="single" w:sz="4" w:space="0" w:color="auto"/>
            </w:tcBorders>
          </w:tcPr>
          <w:p w14:paraId="72500E26" w14:textId="51CBBBD0"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Техническо предложение, което включва:</w:t>
            </w:r>
          </w:p>
          <w:p w14:paraId="043BC0D1" w14:textId="28D1911E" w:rsidR="008E73F9" w:rsidRPr="00DE1913" w:rsidRDefault="00851915" w:rsidP="007A4E19">
            <w:pPr>
              <w:spacing w:line="276" w:lineRule="auto"/>
              <w:jc w:val="both"/>
              <w:rPr>
                <w:rFonts w:ascii="Times New Roman" w:hAnsi="Times New Roman"/>
                <w:sz w:val="22"/>
                <w:szCs w:val="22"/>
              </w:rPr>
            </w:pPr>
            <w:r>
              <w:rPr>
                <w:rFonts w:ascii="Times New Roman" w:hAnsi="Times New Roman"/>
                <w:sz w:val="22"/>
                <w:szCs w:val="22"/>
              </w:rPr>
              <w:t>1</w:t>
            </w:r>
            <w:r w:rsidR="008E73F9" w:rsidRPr="00DE1913">
              <w:rPr>
                <w:rFonts w:ascii="Times New Roman" w:hAnsi="Times New Roman"/>
                <w:sz w:val="22"/>
                <w:szCs w:val="22"/>
              </w:rPr>
              <w:t>. Предложение за изпълнение на поръчката – Приложение № 4;</w:t>
            </w:r>
          </w:p>
          <w:p w14:paraId="5AD6F31C" w14:textId="05558828" w:rsidR="008E73F9" w:rsidRPr="00376F81" w:rsidRDefault="00851915" w:rsidP="00851915">
            <w:pPr>
              <w:spacing w:line="276" w:lineRule="auto"/>
              <w:jc w:val="both"/>
              <w:rPr>
                <w:rFonts w:ascii="Times New Roman" w:hAnsi="Times New Roman"/>
                <w:bCs/>
                <w:sz w:val="22"/>
                <w:szCs w:val="22"/>
              </w:rPr>
            </w:pPr>
            <w:r>
              <w:rPr>
                <w:rFonts w:ascii="Times New Roman" w:hAnsi="Times New Roman"/>
                <w:bCs/>
                <w:sz w:val="22"/>
                <w:szCs w:val="22"/>
              </w:rPr>
              <w:t>2</w:t>
            </w:r>
            <w:r w:rsidR="008E73F9" w:rsidRPr="00DE1913">
              <w:rPr>
                <w:rFonts w:ascii="Times New Roman" w:hAnsi="Times New Roman"/>
                <w:bCs/>
                <w:sz w:val="22"/>
                <w:szCs w:val="22"/>
              </w:rPr>
              <w:t xml:space="preserve">. Декларация за конфиденциалност по чл. 102, ал. 1 от ЗОП </w:t>
            </w:r>
            <w:r>
              <w:rPr>
                <w:rFonts w:ascii="Times New Roman" w:hAnsi="Times New Roman"/>
                <w:bCs/>
                <w:sz w:val="22"/>
                <w:szCs w:val="22"/>
              </w:rPr>
              <w:t>(ако е приложимо)</w:t>
            </w:r>
            <w:r w:rsidR="008E73F9" w:rsidRPr="00DE1913">
              <w:rPr>
                <w:rFonts w:ascii="Times New Roman" w:hAnsi="Times New Roman"/>
                <w:bCs/>
                <w:sz w:val="22"/>
                <w:szCs w:val="22"/>
              </w:rPr>
              <w:t>.</w:t>
            </w:r>
          </w:p>
        </w:tc>
        <w:tc>
          <w:tcPr>
            <w:tcW w:w="677" w:type="pct"/>
            <w:tcBorders>
              <w:top w:val="single" w:sz="4" w:space="0" w:color="auto"/>
              <w:left w:val="single" w:sz="4" w:space="0" w:color="auto"/>
              <w:bottom w:val="single" w:sz="4" w:space="0" w:color="auto"/>
              <w:right w:val="single" w:sz="4" w:space="0" w:color="auto"/>
            </w:tcBorders>
          </w:tcPr>
          <w:p w14:paraId="7308DE1B"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4B518DDD" w14:textId="77777777" w:rsidTr="00851915">
        <w:trPr>
          <w:gridAfter w:val="1"/>
          <w:wAfter w:w="365" w:type="pct"/>
          <w:trHeight w:val="482"/>
        </w:trPr>
        <w:tc>
          <w:tcPr>
            <w:tcW w:w="420" w:type="pct"/>
            <w:tcBorders>
              <w:top w:val="single" w:sz="4" w:space="0" w:color="auto"/>
              <w:left w:val="single" w:sz="4" w:space="0" w:color="auto"/>
              <w:bottom w:val="single" w:sz="4" w:space="0" w:color="auto"/>
              <w:right w:val="single" w:sz="4" w:space="0" w:color="auto"/>
            </w:tcBorders>
          </w:tcPr>
          <w:p w14:paraId="75818A40" w14:textId="1B5251CA" w:rsidR="008E73F9" w:rsidRPr="00851915" w:rsidRDefault="00851915" w:rsidP="007A4E19">
            <w:pPr>
              <w:spacing w:line="276" w:lineRule="auto"/>
              <w:ind w:left="360"/>
              <w:jc w:val="center"/>
              <w:rPr>
                <w:rFonts w:ascii="Times New Roman" w:hAnsi="Times New Roman"/>
                <w:b/>
                <w:bCs/>
                <w:sz w:val="22"/>
                <w:szCs w:val="22"/>
              </w:rPr>
            </w:pPr>
            <w:r w:rsidRPr="00851915">
              <w:rPr>
                <w:rFonts w:ascii="Times New Roman" w:hAnsi="Times New Roman"/>
                <w:b/>
                <w:bCs/>
                <w:sz w:val="22"/>
                <w:szCs w:val="22"/>
              </w:rPr>
              <w:t>5</w:t>
            </w:r>
          </w:p>
        </w:tc>
        <w:tc>
          <w:tcPr>
            <w:tcW w:w="3538" w:type="pct"/>
            <w:gridSpan w:val="2"/>
            <w:tcBorders>
              <w:top w:val="single" w:sz="4" w:space="0" w:color="auto"/>
              <w:left w:val="single" w:sz="4" w:space="0" w:color="auto"/>
              <w:bottom w:val="single" w:sz="4" w:space="0" w:color="auto"/>
              <w:right w:val="single" w:sz="4" w:space="0" w:color="auto"/>
            </w:tcBorders>
          </w:tcPr>
          <w:p w14:paraId="05A1B749" w14:textId="568AB456" w:rsidR="008E73F9" w:rsidRPr="00DE1913" w:rsidRDefault="008E73F9" w:rsidP="00851915">
            <w:pPr>
              <w:spacing w:line="276" w:lineRule="auto"/>
              <w:jc w:val="both"/>
              <w:rPr>
                <w:rFonts w:ascii="Times New Roman" w:hAnsi="Times New Roman"/>
                <w:sz w:val="22"/>
                <w:szCs w:val="22"/>
              </w:rPr>
            </w:pPr>
            <w:r w:rsidRPr="00DE1913">
              <w:rPr>
                <w:rFonts w:ascii="Times New Roman" w:hAnsi="Times New Roman"/>
                <w:sz w:val="22"/>
                <w:szCs w:val="22"/>
              </w:rPr>
              <w:t xml:space="preserve">Ценово предложение, съгласно Приложение № </w:t>
            </w:r>
            <w:r w:rsidR="00851915">
              <w:rPr>
                <w:rFonts w:ascii="Times New Roman" w:eastAsia="Malgun Gothic" w:hAnsi="Times New Roman"/>
                <w:sz w:val="22"/>
                <w:szCs w:val="22"/>
                <w:lang w:eastAsia="ko-KR"/>
              </w:rPr>
              <w:t>5</w:t>
            </w:r>
            <w:r w:rsidRPr="00DE1913">
              <w:rPr>
                <w:rFonts w:ascii="Times New Roman" w:hAnsi="Times New Roman"/>
                <w:sz w:val="22"/>
                <w:szCs w:val="22"/>
              </w:rPr>
              <w:t xml:space="preserve"> </w:t>
            </w:r>
          </w:p>
        </w:tc>
        <w:tc>
          <w:tcPr>
            <w:tcW w:w="677" w:type="pct"/>
            <w:tcBorders>
              <w:top w:val="single" w:sz="4" w:space="0" w:color="auto"/>
              <w:left w:val="single" w:sz="4" w:space="0" w:color="auto"/>
              <w:bottom w:val="single" w:sz="4" w:space="0" w:color="auto"/>
              <w:right w:val="single" w:sz="4" w:space="0" w:color="auto"/>
            </w:tcBorders>
          </w:tcPr>
          <w:p w14:paraId="28010CB7"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32C9EFD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12BC38C5" w14:textId="77777777" w:rsidR="008E73F9" w:rsidRPr="00DE1913" w:rsidRDefault="008E73F9" w:rsidP="007A4E19">
            <w:pPr>
              <w:spacing w:line="276" w:lineRule="auto"/>
              <w:jc w:val="right"/>
              <w:rPr>
                <w:rFonts w:ascii="Times New Roman" w:hAnsi="Times New Roman"/>
                <w:sz w:val="22"/>
                <w:szCs w:val="22"/>
              </w:rPr>
            </w:pPr>
          </w:p>
          <w:p w14:paraId="59DA9D1B"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8E73F9" w:rsidRPr="00DE1913" w14:paraId="46279816"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080325E9" w14:textId="77777777" w:rsidR="008E73F9" w:rsidRPr="00DE1913" w:rsidRDefault="008E73F9" w:rsidP="00851915">
            <w:pPr>
              <w:spacing w:after="0" w:line="276" w:lineRule="auto"/>
              <w:rPr>
                <w:rFonts w:ascii="Times New Roman" w:hAnsi="Times New Roman"/>
                <w:sz w:val="22"/>
                <w:szCs w:val="22"/>
              </w:rPr>
            </w:pPr>
          </w:p>
          <w:p w14:paraId="7BD21975" w14:textId="77777777" w:rsidR="008E73F9" w:rsidRPr="00DE1913" w:rsidRDefault="008E73F9" w:rsidP="00851915">
            <w:pPr>
              <w:spacing w:after="0"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8E73F9" w:rsidRPr="00DE1913" w14:paraId="6F268988"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7802641F" w14:textId="77777777" w:rsidR="008E73F9" w:rsidRPr="00DE1913" w:rsidRDefault="008E73F9" w:rsidP="007A4E19">
            <w:pPr>
              <w:spacing w:line="276" w:lineRule="auto"/>
              <w:jc w:val="right"/>
              <w:rPr>
                <w:rFonts w:ascii="Times New Roman" w:hAnsi="Times New Roman"/>
                <w:sz w:val="22"/>
                <w:szCs w:val="22"/>
              </w:rPr>
            </w:pPr>
          </w:p>
          <w:p w14:paraId="0EC7FB31"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39" w:type="pct"/>
            <w:gridSpan w:val="3"/>
          </w:tcPr>
          <w:p w14:paraId="28FC3914" w14:textId="77777777" w:rsidR="008E73F9" w:rsidRPr="00DE1913" w:rsidRDefault="008E73F9" w:rsidP="007A4E19">
            <w:pPr>
              <w:spacing w:line="276" w:lineRule="auto"/>
              <w:jc w:val="both"/>
              <w:rPr>
                <w:rFonts w:ascii="Times New Roman" w:hAnsi="Times New Roman"/>
                <w:sz w:val="22"/>
                <w:szCs w:val="22"/>
              </w:rPr>
            </w:pPr>
          </w:p>
        </w:tc>
      </w:tr>
      <w:tr w:rsidR="008E73F9" w:rsidRPr="00DE1913" w14:paraId="48B1B6E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34771B5F" w14:textId="77777777" w:rsidR="008E73F9" w:rsidRPr="00DE1913" w:rsidRDefault="008E73F9" w:rsidP="00851915">
            <w:pPr>
              <w:spacing w:after="0" w:line="276" w:lineRule="auto"/>
              <w:jc w:val="right"/>
              <w:rPr>
                <w:rFonts w:ascii="Times New Roman" w:hAnsi="Times New Roman"/>
                <w:sz w:val="22"/>
                <w:szCs w:val="22"/>
              </w:rPr>
            </w:pPr>
          </w:p>
          <w:p w14:paraId="5861D3D1" w14:textId="77777777" w:rsidR="008E73F9" w:rsidRPr="00DE1913" w:rsidRDefault="008E73F9" w:rsidP="00851915">
            <w:pPr>
              <w:spacing w:after="0"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39" w:type="pct"/>
            <w:gridSpan w:val="3"/>
          </w:tcPr>
          <w:p w14:paraId="3C07DDA1" w14:textId="77777777" w:rsidR="008E73F9" w:rsidRPr="00DE1913" w:rsidRDefault="008E73F9" w:rsidP="00851915">
            <w:pPr>
              <w:spacing w:after="0" w:line="276" w:lineRule="auto"/>
              <w:jc w:val="both"/>
              <w:rPr>
                <w:rFonts w:ascii="Times New Roman" w:hAnsi="Times New Roman"/>
                <w:sz w:val="22"/>
                <w:szCs w:val="22"/>
              </w:rPr>
            </w:pPr>
          </w:p>
          <w:p w14:paraId="14CE4820" w14:textId="77777777" w:rsidR="008E73F9" w:rsidRPr="00DE1913" w:rsidRDefault="008E73F9" w:rsidP="00851915">
            <w:pPr>
              <w:spacing w:after="0"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64C2E6D4" w14:textId="77777777" w:rsidR="005D746C" w:rsidRPr="00DE1913" w:rsidRDefault="005D746C" w:rsidP="007A4E19">
      <w:pPr>
        <w:widowControl w:val="0"/>
        <w:shd w:val="clear" w:color="auto" w:fill="FFFFFF"/>
        <w:tabs>
          <w:tab w:val="left" w:pos="5064"/>
        </w:tabs>
        <w:autoSpaceDE w:val="0"/>
        <w:autoSpaceDN w:val="0"/>
        <w:adjustRightInd w:val="0"/>
        <w:spacing w:line="276" w:lineRule="auto"/>
        <w:rPr>
          <w:rFonts w:ascii="Times New Roman" w:eastAsia="MS ??" w:hAnsi="Times New Roman"/>
          <w:color w:val="000000"/>
          <w:spacing w:val="-6"/>
          <w:sz w:val="22"/>
          <w:szCs w:val="22"/>
        </w:rPr>
      </w:pPr>
    </w:p>
    <w:p w14:paraId="241E3938" w14:textId="38C9CAAC" w:rsidR="005D746C" w:rsidRPr="00DE1913" w:rsidRDefault="00165B07" w:rsidP="007A4E19">
      <w:pPr>
        <w:spacing w:line="276" w:lineRule="auto"/>
        <w:rPr>
          <w:rFonts w:ascii="Times New Roman" w:eastAsia="MS ??" w:hAnsi="Times New Roman"/>
          <w:sz w:val="22"/>
          <w:szCs w:val="22"/>
        </w:rPr>
      </w:pPr>
      <w:r>
        <w:rPr>
          <w:rFonts w:ascii="Times New Roman" w:eastAsia="MS ??" w:hAnsi="Times New Roman"/>
          <w:sz w:val="22"/>
          <w:szCs w:val="22"/>
        </w:rPr>
        <w:t>Дата: _________________ 201</w:t>
      </w:r>
      <w:r w:rsidR="00C76BEE">
        <w:rPr>
          <w:rFonts w:ascii="Times New Roman" w:eastAsia="MS ??" w:hAnsi="Times New Roman"/>
          <w:sz w:val="22"/>
          <w:szCs w:val="22"/>
        </w:rPr>
        <w:t>9</w:t>
      </w:r>
      <w:r w:rsidR="005D746C" w:rsidRPr="00DE1913">
        <w:rPr>
          <w:rFonts w:ascii="Times New Roman" w:eastAsia="MS ??" w:hAnsi="Times New Roman"/>
          <w:sz w:val="22"/>
          <w:szCs w:val="22"/>
        </w:rPr>
        <w:t xml:space="preserve"> г.</w:t>
      </w:r>
      <w:r w:rsidR="005D746C" w:rsidRPr="00DE1913">
        <w:rPr>
          <w:rFonts w:ascii="Times New Roman" w:eastAsia="MS ??" w:hAnsi="Times New Roman"/>
          <w:sz w:val="22"/>
          <w:szCs w:val="22"/>
        </w:rPr>
        <w:tab/>
      </w:r>
    </w:p>
    <w:p w14:paraId="2E504738" w14:textId="77777777" w:rsidR="00082BD9" w:rsidRPr="00DE1913" w:rsidRDefault="00082BD9" w:rsidP="007A4E19">
      <w:pPr>
        <w:spacing w:line="276" w:lineRule="auto"/>
        <w:rPr>
          <w:rFonts w:ascii="Times New Roman" w:hAnsi="Times New Roman"/>
          <w:sz w:val="22"/>
          <w:szCs w:val="22"/>
          <w:lang w:val="ru-RU"/>
        </w:rPr>
      </w:pPr>
    </w:p>
    <w:sectPr w:rsidR="00082BD9" w:rsidRPr="00DE1913" w:rsidSect="00424575">
      <w:headerReference w:type="default" r:id="rId9"/>
      <w:footerReference w:type="default" r:id="rId10"/>
      <w:headerReference w:type="first" r:id="rId11"/>
      <w:footerReference w:type="first" r:id="rId12"/>
      <w:pgSz w:w="11906" w:h="16838" w:code="9"/>
      <w:pgMar w:top="992" w:right="849" w:bottom="567" w:left="1134"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C8153E" w14:textId="77777777" w:rsidR="007227F7" w:rsidRDefault="007227F7" w:rsidP="00555924">
      <w:r>
        <w:separator/>
      </w:r>
    </w:p>
  </w:endnote>
  <w:endnote w:type="continuationSeparator" w:id="0">
    <w:p w14:paraId="30A4DA29" w14:textId="77777777" w:rsidR="007227F7" w:rsidRDefault="007227F7"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altName w:val="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126355124"/>
      <w:docPartObj>
        <w:docPartGallery w:val="Page Numbers (Bottom of Page)"/>
        <w:docPartUnique/>
      </w:docPartObj>
    </w:sdtPr>
    <w:sdtEndPr>
      <w:rPr>
        <w:rFonts w:ascii="Times New Roman" w:hAnsi="Times New Roman"/>
        <w:sz w:val="22"/>
        <w:szCs w:val="22"/>
      </w:rPr>
    </w:sdtEndPr>
    <w:sdtContent>
      <w:p w14:paraId="75C722F8" w14:textId="77777777" w:rsidR="00424575" w:rsidRPr="00424575" w:rsidRDefault="00424575" w:rsidP="00424575">
        <w:pPr>
          <w:tabs>
            <w:tab w:val="center" w:pos="4536"/>
            <w:tab w:val="right" w:pos="9072"/>
          </w:tabs>
          <w:spacing w:after="0"/>
          <w:jc w:val="center"/>
          <w:rPr>
            <w:rFonts w:ascii="Times New Roman" w:hAnsi="Times New Roman"/>
            <w:i/>
            <w:sz w:val="18"/>
            <w:szCs w:val="18"/>
            <w:lang w:val="ru-RU" w:eastAsia="en-US"/>
          </w:rPr>
        </w:pPr>
        <w:r w:rsidRPr="00424575">
          <w:rPr>
            <w:rFonts w:ascii="Times New Roman" w:hAnsi="Times New Roman"/>
            <w:i/>
            <w:sz w:val="18"/>
            <w:szCs w:val="18"/>
            <w:lang w:val="ru-RU" w:eastAsia="en-US"/>
          </w:rPr>
          <w:t xml:space="preserve">------------------------------------------------------ </w:t>
        </w:r>
        <w:hyperlink r:id="rId1" w:history="1">
          <w:r w:rsidRPr="00424575">
            <w:rPr>
              <w:rFonts w:ascii="Times New Roman" w:hAnsi="Times New Roman"/>
              <w:color w:val="0000FF"/>
              <w:sz w:val="18"/>
              <w:szCs w:val="18"/>
              <w:u w:val="single"/>
              <w:lang w:val="en-US" w:eastAsia="en-US"/>
            </w:rPr>
            <w:t>www</w:t>
          </w:r>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eufunds</w:t>
          </w:r>
          <w:proofErr w:type="spellEnd"/>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bg</w:t>
          </w:r>
          <w:proofErr w:type="spellEnd"/>
        </w:hyperlink>
        <w:r w:rsidRPr="00424575">
          <w:rPr>
            <w:rFonts w:ascii="Times New Roman" w:hAnsi="Times New Roman"/>
            <w:i/>
            <w:sz w:val="18"/>
            <w:szCs w:val="18"/>
            <w:lang w:val="ru-RU" w:eastAsia="en-US"/>
          </w:rPr>
          <w:t xml:space="preserve"> --------------------------------------------------</w:t>
        </w:r>
      </w:p>
      <w:p w14:paraId="73958378" w14:textId="77777777" w:rsidR="00424575" w:rsidRPr="00424575" w:rsidRDefault="00424575" w:rsidP="00424575">
        <w:pPr>
          <w:spacing w:after="0" w:line="240" w:lineRule="auto"/>
          <w:ind w:firstLine="708"/>
          <w:jc w:val="center"/>
          <w:rPr>
            <w:rFonts w:ascii="Times New Roman" w:hAnsi="Times New Roman"/>
            <w:sz w:val="18"/>
            <w:szCs w:val="18"/>
            <w:lang w:val="ru-RU" w:eastAsia="en-US"/>
          </w:rPr>
        </w:pPr>
        <w:r w:rsidRPr="00424575">
          <w:rPr>
            <w:rFonts w:ascii="Times New Roman" w:hAnsi="Times New Roman"/>
            <w:i/>
            <w:sz w:val="18"/>
            <w:szCs w:val="18"/>
            <w:lang w:val="ru-RU" w:eastAsia="en-US"/>
          </w:rPr>
          <w:t xml:space="preserve">Проект: „Реконструкция, ремонт, оборудване и обзавеждане на общинска образователна инфраструктура – Детска градина „Дора Габе“ гр.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 xml:space="preserve">, община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w:t>
        </w:r>
        <w:proofErr w:type="gramStart"/>
        <w:r w:rsidRPr="00424575">
          <w:rPr>
            <w:rFonts w:ascii="Times New Roman" w:hAnsi="Times New Roman"/>
            <w:i/>
            <w:sz w:val="18"/>
            <w:szCs w:val="18"/>
            <w:lang w:val="ru-RU" w:eastAsia="en-US"/>
          </w:rPr>
          <w:t>,</w:t>
        </w:r>
        <w:proofErr w:type="spellStart"/>
        <w:r w:rsidRPr="00424575">
          <w:rPr>
            <w:rFonts w:ascii="Times New Roman" w:hAnsi="Times New Roman"/>
            <w:i/>
            <w:sz w:val="18"/>
            <w:szCs w:val="18"/>
            <w:lang w:val="ru-RU" w:eastAsia="en-US"/>
          </w:rPr>
          <w:t>ф</w:t>
        </w:r>
        <w:proofErr w:type="gramEnd"/>
        <w:r w:rsidRPr="00424575">
          <w:rPr>
            <w:rFonts w:ascii="Times New Roman" w:hAnsi="Times New Roman"/>
            <w:i/>
            <w:sz w:val="18"/>
            <w:szCs w:val="18"/>
            <w:lang w:val="ru-RU" w:eastAsia="en-US"/>
          </w:rPr>
          <w:t>инансиран</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Програма</w:t>
        </w:r>
        <w:proofErr w:type="spellEnd"/>
        <w:r w:rsidRPr="00424575">
          <w:rPr>
            <w:rFonts w:ascii="Times New Roman" w:hAnsi="Times New Roman"/>
            <w:i/>
            <w:sz w:val="18"/>
            <w:szCs w:val="18"/>
            <w:lang w:val="ru-RU" w:eastAsia="en-US"/>
          </w:rPr>
          <w:t xml:space="preserve">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съфинансирана</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съюз</w:t>
        </w:r>
        <w:proofErr w:type="spellEnd"/>
        <w:r w:rsidRPr="00424575">
          <w:rPr>
            <w:rFonts w:ascii="Times New Roman" w:hAnsi="Times New Roman"/>
            <w:i/>
            <w:sz w:val="18"/>
            <w:szCs w:val="18"/>
            <w:lang w:val="ru-RU" w:eastAsia="en-US"/>
          </w:rPr>
          <w:t xml:space="preserve"> чрез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земеделски</w:t>
        </w:r>
        <w:proofErr w:type="spellEnd"/>
        <w:r w:rsidRPr="00424575">
          <w:rPr>
            <w:rFonts w:ascii="Times New Roman" w:hAnsi="Times New Roman"/>
            <w:i/>
            <w:sz w:val="18"/>
            <w:szCs w:val="18"/>
            <w:lang w:val="ru-RU" w:eastAsia="en-US"/>
          </w:rPr>
          <w:t xml:space="preserve"> фонд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w:t>
        </w:r>
      </w:p>
      <w:p w14:paraId="49E18AB4" w14:textId="77777777" w:rsidR="00424575" w:rsidRPr="00424575" w:rsidRDefault="00424575" w:rsidP="00424575">
        <w:pPr>
          <w:tabs>
            <w:tab w:val="center" w:pos="4536"/>
            <w:tab w:val="right" w:pos="9072"/>
          </w:tabs>
          <w:jc w:val="center"/>
          <w:rPr>
            <w:rFonts w:ascii="Times New Roman" w:hAnsi="Times New Roman"/>
            <w:sz w:val="22"/>
            <w:szCs w:val="22"/>
          </w:rPr>
        </w:pPr>
        <w:r w:rsidRPr="00424575">
          <w:rPr>
            <w:rFonts w:ascii="Times New Roman" w:hAnsi="Times New Roman"/>
            <w:sz w:val="22"/>
            <w:szCs w:val="22"/>
          </w:rPr>
          <w:fldChar w:fldCharType="begin"/>
        </w:r>
        <w:r w:rsidRPr="00424575">
          <w:rPr>
            <w:rFonts w:ascii="Times New Roman" w:hAnsi="Times New Roman"/>
            <w:sz w:val="22"/>
            <w:szCs w:val="22"/>
          </w:rPr>
          <w:instrText>PAGE   \* MERGEFORMAT</w:instrText>
        </w:r>
        <w:r w:rsidRPr="00424575">
          <w:rPr>
            <w:rFonts w:ascii="Times New Roman" w:hAnsi="Times New Roman"/>
            <w:sz w:val="22"/>
            <w:szCs w:val="22"/>
          </w:rPr>
          <w:fldChar w:fldCharType="separate"/>
        </w:r>
        <w:r w:rsidR="00851915">
          <w:rPr>
            <w:rFonts w:ascii="Times New Roman" w:hAnsi="Times New Roman"/>
            <w:noProof/>
            <w:sz w:val="22"/>
            <w:szCs w:val="22"/>
          </w:rPr>
          <w:t>2</w:t>
        </w:r>
        <w:r w:rsidRPr="00424575">
          <w:rPr>
            <w:rFonts w:ascii="Times New Roman" w:hAnsi="Times New Roman"/>
            <w:sz w:val="22"/>
            <w:szCs w:val="22"/>
          </w:rPr>
          <w:fldChar w:fldCharType="end"/>
        </w:r>
      </w:p>
    </w:sdtContent>
  </w:sdt>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06AB0A3D" w14:textId="0E66CAE2" w:rsidR="00851915" w:rsidRPr="00851915" w:rsidRDefault="00851915" w:rsidP="00EE18B2">
        <w:pPr>
          <w:tabs>
            <w:tab w:val="center" w:pos="4536"/>
            <w:tab w:val="right" w:pos="9072"/>
          </w:tabs>
          <w:spacing w:after="0"/>
          <w:jc w:val="center"/>
          <w:rPr>
            <w:rFonts w:ascii="Times New Roman" w:hAnsi="Times New Roman"/>
            <w:i/>
            <w:sz w:val="18"/>
            <w:szCs w:val="18"/>
            <w:lang w:eastAsia="en-US"/>
          </w:rPr>
        </w:pPr>
      </w:p>
      <w:p w14:paraId="0AB9FDC3" w14:textId="7A0632AC" w:rsidR="00424575" w:rsidRPr="00424575" w:rsidRDefault="007227F7" w:rsidP="00424575">
        <w:pPr>
          <w:tabs>
            <w:tab w:val="center" w:pos="4536"/>
            <w:tab w:val="right" w:pos="9072"/>
          </w:tabs>
          <w:jc w:val="center"/>
          <w:rPr>
            <w:rFonts w:ascii="Times New Roman" w:hAnsi="Times New Roman"/>
            <w:sz w:val="22"/>
            <w:szCs w:val="22"/>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9F47DB" w14:textId="77777777" w:rsidR="007227F7" w:rsidRDefault="007227F7" w:rsidP="00555924">
      <w:r>
        <w:separator/>
      </w:r>
    </w:p>
  </w:footnote>
  <w:footnote w:type="continuationSeparator" w:id="0">
    <w:p w14:paraId="68421E39" w14:textId="77777777" w:rsidR="007227F7" w:rsidRDefault="007227F7"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00DBC" w14:textId="2B372323" w:rsidR="00A77F51" w:rsidRPr="00A77F51" w:rsidRDefault="00A77F51" w:rsidP="00A77F51">
    <w:pPr>
      <w:spacing w:after="0" w:line="240" w:lineRule="auto"/>
      <w:rPr>
        <w:rFonts w:ascii="Times New Roman" w:hAnsi="Times New Roman"/>
        <w:sz w:val="24"/>
        <w:szCs w:val="24"/>
      </w:rPr>
    </w:pPr>
  </w:p>
  <w:p w14:paraId="5B0D0121" w14:textId="77777777" w:rsidR="00424575" w:rsidRPr="00424575" w:rsidRDefault="00424575" w:rsidP="00424575">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24575">
      <w:rPr>
        <w:rFonts w:ascii="Times New Roman" w:hAnsi="Times New Roman"/>
        <w:noProof/>
        <w:sz w:val="24"/>
        <w:szCs w:val="24"/>
      </w:rPr>
      <w:drawing>
        <wp:anchor distT="0" distB="0" distL="114300" distR="114300" simplePos="0" relativeHeight="251661312" behindDoc="0" locked="0" layoutInCell="1" allowOverlap="1" wp14:anchorId="04E8E8B4" wp14:editId="763405B9">
          <wp:simplePos x="0" y="0"/>
          <wp:positionH relativeFrom="column">
            <wp:posOffset>5133975</wp:posOffset>
          </wp:positionH>
          <wp:positionV relativeFrom="paragraph">
            <wp:posOffset>133350</wp:posOffset>
          </wp:positionV>
          <wp:extent cx="836930" cy="558165"/>
          <wp:effectExtent l="0" t="0" r="1270" b="0"/>
          <wp:wrapSquare wrapText="bothSides"/>
          <wp:docPr id="4"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24575">
      <w:rPr>
        <w:rFonts w:ascii="Times New Roman" w:hAnsi="Times New Roman"/>
        <w:noProof/>
        <w:sz w:val="24"/>
        <w:szCs w:val="24"/>
      </w:rPr>
      <w:drawing>
        <wp:inline distT="0" distB="0" distL="0" distR="0" wp14:anchorId="44CC7D39" wp14:editId="73ECC6A6">
          <wp:extent cx="2305685" cy="787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24575">
      <w:rPr>
        <w:rFonts w:ascii="Times New Roman" w:hAnsi="Times New Roman"/>
        <w:noProof/>
        <w:sz w:val="24"/>
        <w:szCs w:val="24"/>
        <w:lang w:val="ru-RU" w:eastAsia="en-US"/>
      </w:rPr>
      <w:tab/>
      <w:t xml:space="preserve">   </w:t>
    </w:r>
    <w:r w:rsidRPr="00424575">
      <w:rPr>
        <w:rFonts w:ascii="Times New Roman" w:hAnsi="Times New Roman"/>
        <w:noProof/>
        <w:sz w:val="24"/>
        <w:szCs w:val="24"/>
      </w:rPr>
      <w:drawing>
        <wp:inline distT="0" distB="0" distL="0" distR="0" wp14:anchorId="5D8DD16D" wp14:editId="24A83E02">
          <wp:extent cx="1781175" cy="715645"/>
          <wp:effectExtent l="0" t="0" r="0" b="8255"/>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24575">
      <w:rPr>
        <w:rFonts w:ascii="Times New Roman" w:hAnsi="Times New Roman"/>
        <w:sz w:val="24"/>
        <w:szCs w:val="24"/>
        <w:lang w:val="ru-RU" w:eastAsia="en-US"/>
      </w:rPr>
      <w:t xml:space="preserve">                      </w:t>
    </w:r>
  </w:p>
  <w:p w14:paraId="1CF140CF"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Програма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 xml:space="preserve"> 2014 – 2020</w:t>
    </w:r>
  </w:p>
  <w:p w14:paraId="6E4FF54D"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Европейски </w:t>
    </w:r>
    <w:proofErr w:type="spellStart"/>
    <w:r w:rsidRPr="00424575">
      <w:rPr>
        <w:rFonts w:ascii="Times New Roman" w:hAnsi="Times New Roman"/>
        <w:b/>
        <w:i/>
        <w:sz w:val="18"/>
        <w:szCs w:val="18"/>
        <w:lang w:val="ru-RU" w:eastAsia="en-US"/>
      </w:rPr>
      <w:t>земеделски</w:t>
    </w:r>
    <w:proofErr w:type="spellEnd"/>
    <w:r w:rsidRPr="00424575">
      <w:rPr>
        <w:rFonts w:ascii="Times New Roman" w:hAnsi="Times New Roman"/>
        <w:b/>
        <w:i/>
        <w:sz w:val="18"/>
        <w:szCs w:val="18"/>
        <w:lang w:val="ru-RU" w:eastAsia="en-US"/>
      </w:rPr>
      <w:t xml:space="preserve"> фонд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w:t>
    </w:r>
  </w:p>
  <w:p w14:paraId="0C827C58"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424575">
      <w:rPr>
        <w:rFonts w:ascii="Times New Roman" w:hAnsi="Times New Roman"/>
        <w:b/>
        <w:i/>
        <w:sz w:val="18"/>
        <w:szCs w:val="18"/>
        <w:lang w:val="ru-RU" w:eastAsia="en-US"/>
      </w:rPr>
      <w:t xml:space="preserve">Европа </w:t>
    </w:r>
    <w:proofErr w:type="spellStart"/>
    <w:r w:rsidRPr="00424575">
      <w:rPr>
        <w:rFonts w:ascii="Times New Roman" w:hAnsi="Times New Roman"/>
        <w:b/>
        <w:i/>
        <w:sz w:val="18"/>
        <w:szCs w:val="18"/>
        <w:lang w:val="ru-RU" w:eastAsia="en-US"/>
      </w:rPr>
      <w:t>инвестира</w:t>
    </w:r>
    <w:proofErr w:type="spellEnd"/>
    <w:r w:rsidRPr="00424575">
      <w:rPr>
        <w:rFonts w:ascii="Times New Roman" w:hAnsi="Times New Roman"/>
        <w:b/>
        <w:i/>
        <w:sz w:val="18"/>
        <w:szCs w:val="18"/>
        <w:lang w:val="ru-RU" w:eastAsia="en-US"/>
      </w:rPr>
      <w:t xml:space="preserve"> в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p>
  <w:p w14:paraId="246761CD" w14:textId="77777777" w:rsidR="00A77F51" w:rsidRPr="00A77F51" w:rsidRDefault="00A77F51" w:rsidP="00A77F51">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8B64A" w14:textId="33D85CA4" w:rsidR="00D173FC" w:rsidRPr="00424575" w:rsidRDefault="00D173FC" w:rsidP="00EE18B2">
    <w:pPr>
      <w:tabs>
        <w:tab w:val="center" w:pos="4703"/>
        <w:tab w:val="right" w:pos="9406"/>
      </w:tabs>
      <w:spacing w:after="0" w:line="240" w:lineRule="auto"/>
      <w:jc w:val="center"/>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4270"/>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1219"/>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0538"/>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06D"/>
    <w:rsid w:val="00123596"/>
    <w:rsid w:val="00125636"/>
    <w:rsid w:val="001261AF"/>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B07"/>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4C94"/>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0FB1"/>
    <w:rsid w:val="002315F0"/>
    <w:rsid w:val="00231C02"/>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7C6"/>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48E0"/>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3C51"/>
    <w:rsid w:val="0037454F"/>
    <w:rsid w:val="00374B5B"/>
    <w:rsid w:val="00374B64"/>
    <w:rsid w:val="00375BF3"/>
    <w:rsid w:val="003769F6"/>
    <w:rsid w:val="00376F81"/>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399"/>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30F7"/>
    <w:rsid w:val="004141EE"/>
    <w:rsid w:val="004144CA"/>
    <w:rsid w:val="00415830"/>
    <w:rsid w:val="00416C36"/>
    <w:rsid w:val="004176B9"/>
    <w:rsid w:val="0042127B"/>
    <w:rsid w:val="00421708"/>
    <w:rsid w:val="00421D9A"/>
    <w:rsid w:val="00422221"/>
    <w:rsid w:val="004222CE"/>
    <w:rsid w:val="00423F81"/>
    <w:rsid w:val="00424575"/>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3653"/>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324F"/>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9C1"/>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3F10"/>
    <w:rsid w:val="005B6932"/>
    <w:rsid w:val="005B6B22"/>
    <w:rsid w:val="005B73D6"/>
    <w:rsid w:val="005C2F4A"/>
    <w:rsid w:val="005C338C"/>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1ECE"/>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3A6"/>
    <w:rsid w:val="006338F2"/>
    <w:rsid w:val="00634AB9"/>
    <w:rsid w:val="00634F9E"/>
    <w:rsid w:val="00636B6A"/>
    <w:rsid w:val="00636D79"/>
    <w:rsid w:val="00640FAB"/>
    <w:rsid w:val="00642E1C"/>
    <w:rsid w:val="00646591"/>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872E5"/>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6AF7"/>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74C"/>
    <w:rsid w:val="007227F7"/>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3DAD"/>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3E6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1F94"/>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1915"/>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E73F9"/>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3513"/>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516"/>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5E64"/>
    <w:rsid w:val="009B62BF"/>
    <w:rsid w:val="009B65A2"/>
    <w:rsid w:val="009B6A2A"/>
    <w:rsid w:val="009B6AA5"/>
    <w:rsid w:val="009B6D08"/>
    <w:rsid w:val="009C04F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73A9"/>
    <w:rsid w:val="00A77A82"/>
    <w:rsid w:val="00A77F51"/>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056"/>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8DA"/>
    <w:rsid w:val="00C47AEE"/>
    <w:rsid w:val="00C47D2C"/>
    <w:rsid w:val="00C47F2B"/>
    <w:rsid w:val="00C47F65"/>
    <w:rsid w:val="00C50540"/>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76BEE"/>
    <w:rsid w:val="00C85A6F"/>
    <w:rsid w:val="00C867A7"/>
    <w:rsid w:val="00C87D20"/>
    <w:rsid w:val="00C910FA"/>
    <w:rsid w:val="00C91B68"/>
    <w:rsid w:val="00C921FD"/>
    <w:rsid w:val="00C92359"/>
    <w:rsid w:val="00C92644"/>
    <w:rsid w:val="00C92843"/>
    <w:rsid w:val="00C928D8"/>
    <w:rsid w:val="00C92D87"/>
    <w:rsid w:val="00C93568"/>
    <w:rsid w:val="00C94EBC"/>
    <w:rsid w:val="00C96A6E"/>
    <w:rsid w:val="00C97196"/>
    <w:rsid w:val="00C97EE1"/>
    <w:rsid w:val="00CA0E2B"/>
    <w:rsid w:val="00CA22A7"/>
    <w:rsid w:val="00CA26F3"/>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CF5B0A"/>
    <w:rsid w:val="00D0011F"/>
    <w:rsid w:val="00D00355"/>
    <w:rsid w:val="00D00B24"/>
    <w:rsid w:val="00D017D8"/>
    <w:rsid w:val="00D01AF9"/>
    <w:rsid w:val="00D01C27"/>
    <w:rsid w:val="00D04548"/>
    <w:rsid w:val="00D053D7"/>
    <w:rsid w:val="00D0629F"/>
    <w:rsid w:val="00D1065F"/>
    <w:rsid w:val="00D11739"/>
    <w:rsid w:val="00D1188E"/>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5069"/>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9EA"/>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0E65"/>
    <w:rsid w:val="00E11A07"/>
    <w:rsid w:val="00E12149"/>
    <w:rsid w:val="00E143D6"/>
    <w:rsid w:val="00E145FE"/>
    <w:rsid w:val="00E14A4A"/>
    <w:rsid w:val="00E15CAF"/>
    <w:rsid w:val="00E171A7"/>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12B"/>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08A0"/>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18B2"/>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045"/>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B7F3D"/>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6231107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08347732">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23F17-4811-4FFF-A236-94F757C79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152</Words>
  <Characters>868</Characters>
  <Application>Microsoft Office Word</Application>
  <DocSecurity>0</DocSecurity>
  <Lines>7</Lines>
  <Paragraphs>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1018</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13</cp:revision>
  <cp:lastPrinted>2016-09-15T09:29:00Z</cp:lastPrinted>
  <dcterms:created xsi:type="dcterms:W3CDTF">2018-05-17T13:08:00Z</dcterms:created>
  <dcterms:modified xsi:type="dcterms:W3CDTF">2019-10-02T10:44:00Z</dcterms:modified>
</cp:coreProperties>
</file>